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55" w:rsidRDefault="005644EE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-219075</wp:posOffset>
                </wp:positionV>
                <wp:extent cx="2552700" cy="114300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4EE" w:rsidRDefault="005644EE" w:rsidP="005644EE">
                            <w:pPr>
                              <w:spacing w:after="0"/>
                            </w:pPr>
                            <w:r>
                              <w:t xml:space="preserve">Καλλιθέα </w:t>
                            </w:r>
                            <w:r w:rsidR="004A2090">
                              <w:rPr>
                                <w:lang w:val="en-US"/>
                              </w:rPr>
                              <w:t>18/</w:t>
                            </w:r>
                            <w:r w:rsidR="004A2090">
                              <w:t>7</w:t>
                            </w:r>
                            <w:r>
                              <w:t>/2018</w:t>
                            </w:r>
                          </w:p>
                          <w:p w:rsidR="005644EE" w:rsidRPr="00094335" w:rsidRDefault="005644EE" w:rsidP="005644E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t>Αρ.Πρωτ</w:t>
                            </w:r>
                            <w:proofErr w:type="spellEnd"/>
                            <w:r>
                              <w:t>.:</w:t>
                            </w:r>
                            <w:r w:rsidR="00D47AD6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B69C1">
                              <w:rPr>
                                <w:lang w:val="en-US"/>
                              </w:rPr>
                              <w:t>40554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17.5pt;margin-top:-17.25pt;width:201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" fillcolor="white [3201]" stroked="f" strokeweight=".5pt">
                <v:textbox>
                  <w:txbxContent>
                    <w:p w:rsidR="005644EE" w:rsidRDefault="005644EE" w:rsidP="005644EE">
                      <w:pPr>
                        <w:spacing w:after="0"/>
                      </w:pPr>
                      <w:r>
                        <w:t xml:space="preserve">Καλλιθέα </w:t>
                      </w:r>
                      <w:r w:rsidR="004A2090">
                        <w:rPr>
                          <w:lang w:val="en-US"/>
                        </w:rPr>
                        <w:t>18/</w:t>
                      </w:r>
                      <w:r w:rsidR="004A2090">
                        <w:t>7</w:t>
                      </w:r>
                      <w:r>
                        <w:t>/2018</w:t>
                      </w:r>
                    </w:p>
                    <w:p w:rsidR="005644EE" w:rsidRPr="00094335" w:rsidRDefault="005644EE" w:rsidP="005644EE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r>
                        <w:t>Αρ.Πρωτ</w:t>
                      </w:r>
                      <w:proofErr w:type="spellEnd"/>
                      <w:r>
                        <w:t>.:</w:t>
                      </w:r>
                      <w:r w:rsidR="00D47AD6">
                        <w:rPr>
                          <w:lang w:val="en-US"/>
                        </w:rPr>
                        <w:t xml:space="preserve"> </w:t>
                      </w:r>
                      <w:r w:rsidR="005B69C1">
                        <w:rPr>
                          <w:lang w:val="en-US"/>
                        </w:rPr>
                        <w:t>40554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C7777">
        <w:rPr>
          <w:noProof/>
          <w:lang w:eastAsia="el-GR"/>
        </w:rPr>
        <w:drawing>
          <wp:inline distT="0" distB="0" distL="0" distR="0" wp14:anchorId="36429658">
            <wp:extent cx="1146175" cy="8959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777" w:rsidRPr="00EE4ED6" w:rsidRDefault="00EC7777" w:rsidP="00094335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EC7777" w:rsidRPr="00EE4ED6" w:rsidRDefault="00EC7777" w:rsidP="00094335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EC7777" w:rsidRPr="007B0580" w:rsidRDefault="00EC7777" w:rsidP="00094335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094335" w:rsidRDefault="00EC7777" w:rsidP="00094335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</w:t>
      </w:r>
    </w:p>
    <w:p w:rsidR="00EC7777" w:rsidRPr="007B0580" w:rsidRDefault="00EC7777" w:rsidP="00EC7777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</w:t>
      </w:r>
    </w:p>
    <w:p w:rsidR="00EC7777" w:rsidRPr="007B0580" w:rsidRDefault="00EC7777" w:rsidP="00EC7777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ΘΕΜΑ           : “Περί έγκρισης πρωτοκόλλων οριστικής παραλαβής    της Επιτροπής Παραλαβής εργασιών Πολιτισμού,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Ωδείου και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EC7777" w:rsidRPr="00054346" w:rsidRDefault="00EC7777" w:rsidP="00EC7777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EC7777" w:rsidRPr="007B0580" w:rsidRDefault="00EC7777" w:rsidP="00EC7777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EC7777" w:rsidRPr="007B0580" w:rsidRDefault="00EC7777" w:rsidP="00EC7777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EC7777" w:rsidRPr="007B0580" w:rsidRDefault="00EC7777" w:rsidP="00EC7777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EC7777" w:rsidRPr="007B0580" w:rsidRDefault="00EC7777" w:rsidP="00EC7777">
      <w:pPr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7B0580">
        <w:rPr>
          <w:lang w:eastAsia="zh-CN"/>
        </w:rPr>
        <w:t>.’’</w:t>
      </w:r>
    </w:p>
    <w:p w:rsidR="00EC7777" w:rsidRDefault="00EC7777" w:rsidP="00EC7777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</w:t>
      </w:r>
    </w:p>
    <w:p w:rsidR="00EC7777" w:rsidRDefault="00EC7777" w:rsidP="00EC7777">
      <w:pPr>
        <w:jc w:val="both"/>
        <w:rPr>
          <w:rFonts w:ascii="Calibri" w:hAnsi="Calibri" w:cs="Comic Sans MS"/>
          <w:lang w:eastAsia="zh-CN"/>
        </w:rPr>
      </w:pP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843"/>
        <w:gridCol w:w="2268"/>
      </w:tblGrid>
      <w:tr w:rsidR="00EC7777" w:rsidRPr="007B0580" w:rsidTr="00F0480C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EC7777" w:rsidRPr="007B0580" w:rsidRDefault="00EC7777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EC7777" w:rsidRPr="007B0580" w:rsidRDefault="00EC7777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7777" w:rsidRPr="007B0580" w:rsidRDefault="00EC7777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EC7777" w:rsidRPr="007B0580" w:rsidRDefault="00EC7777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777" w:rsidRPr="007B0580" w:rsidRDefault="00EC7777" w:rsidP="00F0480C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268" w:type="dxa"/>
          </w:tcPr>
          <w:p w:rsidR="00EC7777" w:rsidRPr="007B0580" w:rsidRDefault="00EC7777" w:rsidP="00F0480C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EC7777" w:rsidRPr="007B0580" w:rsidRDefault="00EC7777" w:rsidP="00F0480C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EC7777" w:rsidRPr="007B0580" w:rsidRDefault="00EC7777" w:rsidP="00F0480C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EC7777" w:rsidRPr="00054346" w:rsidTr="00F0480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EC7777" w:rsidRPr="004A2090" w:rsidRDefault="004A2090" w:rsidP="00F0480C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ΕΝΟΙΚΙΑΣΗ –ΕΓΚ-ΑΠΕΓΚ.ΔΟΜΗΣ ΣΚΗΝΙΚΩΝ (ΒΑΣΕΙ ΤΙΜΟΛΟΓΙΟΥ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777" w:rsidRPr="003F58A0" w:rsidRDefault="004A2090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777" w:rsidRDefault="004A2090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538/2018</w:t>
            </w:r>
          </w:p>
          <w:p w:rsidR="004A2090" w:rsidRPr="003F58A0" w:rsidRDefault="004A2090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699,98 ΕΥΡΩ</w:t>
            </w:r>
          </w:p>
        </w:tc>
        <w:tc>
          <w:tcPr>
            <w:tcW w:w="2268" w:type="dxa"/>
          </w:tcPr>
          <w:p w:rsidR="00EC7777" w:rsidRDefault="004A2090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557/27-06-2018</w:t>
            </w:r>
          </w:p>
          <w:p w:rsidR="004A2090" w:rsidRPr="003F58A0" w:rsidRDefault="004A2090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700,00 ΕΥΡΩ</w:t>
            </w:r>
          </w:p>
        </w:tc>
      </w:tr>
      <w:tr w:rsidR="004A2090" w:rsidRPr="00054346" w:rsidTr="00F0480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4A2090" w:rsidRPr="003F58A0" w:rsidRDefault="004A2090" w:rsidP="004A2090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ΣΥΜΜΕΤΟΧΗ ΜΟΥΣΙΚΟΥ(ΒΑΣΕΙ ΤΙΜΟΛΟΓΙΟΥ)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2090" w:rsidRPr="003F58A0" w:rsidRDefault="004A2090" w:rsidP="004A2090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2090" w:rsidRDefault="004A2090" w:rsidP="004A2090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29/2018</w:t>
            </w:r>
          </w:p>
          <w:p w:rsidR="004A2090" w:rsidRPr="003F58A0" w:rsidRDefault="004A2090" w:rsidP="004A2090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425,00 ΕΥΡΩ</w:t>
            </w:r>
          </w:p>
        </w:tc>
        <w:tc>
          <w:tcPr>
            <w:tcW w:w="2268" w:type="dxa"/>
          </w:tcPr>
          <w:p w:rsidR="004A2090" w:rsidRDefault="004A2090" w:rsidP="004A2090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560/27-06-2018</w:t>
            </w:r>
          </w:p>
          <w:p w:rsidR="004A2090" w:rsidRPr="003F58A0" w:rsidRDefault="004A2090" w:rsidP="004A2090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425,00 ΕΥΡΩ</w:t>
            </w:r>
          </w:p>
        </w:tc>
      </w:tr>
      <w:tr w:rsidR="004A2090" w:rsidRPr="00054346" w:rsidTr="00F0480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4A2090" w:rsidRPr="00EC7777" w:rsidRDefault="004A2090" w:rsidP="004A2090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ΠΑΡΟΥΣΙΑΣΗ ΚΑΛΛΙΤΕΧΝΙΚΟΥ ΣΧΗΜΑΤΟΣ 2/7/2018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2090" w:rsidRPr="003F58A0" w:rsidRDefault="004A2090" w:rsidP="004A2090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2090" w:rsidRDefault="004A2090" w:rsidP="004A2090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11/2018</w:t>
            </w:r>
          </w:p>
          <w:p w:rsidR="004A2090" w:rsidRDefault="004A2090" w:rsidP="004A2090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604,84 ΕΥΡΩ</w:t>
            </w:r>
          </w:p>
        </w:tc>
        <w:tc>
          <w:tcPr>
            <w:tcW w:w="2268" w:type="dxa"/>
          </w:tcPr>
          <w:p w:rsidR="004A2090" w:rsidRDefault="004A2090" w:rsidP="004A2090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571/2-07-2018</w:t>
            </w:r>
          </w:p>
          <w:p w:rsidR="004A2090" w:rsidRDefault="004A2090" w:rsidP="004A2090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604,84 ΕΥΡΩ</w:t>
            </w:r>
          </w:p>
        </w:tc>
      </w:tr>
      <w:tr w:rsidR="004A2090" w:rsidRPr="00054346" w:rsidTr="00F0480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4A2090" w:rsidRDefault="004A2090" w:rsidP="004A2090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>ΕΝΟΙΚΙΑΣΗ ΜΗΧΑΝΗΜΑΤΩΝ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2090" w:rsidRDefault="004A2090" w:rsidP="004A2090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15.6233.0001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2090" w:rsidRDefault="004A2090" w:rsidP="004A2090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257/2018</w:t>
            </w:r>
          </w:p>
          <w:p w:rsidR="004A2090" w:rsidRDefault="004A2090" w:rsidP="004A2090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1240,00 ΕΥΡΩ</w:t>
            </w:r>
          </w:p>
        </w:tc>
        <w:tc>
          <w:tcPr>
            <w:tcW w:w="2268" w:type="dxa"/>
          </w:tcPr>
          <w:p w:rsidR="004A2090" w:rsidRDefault="004A2090" w:rsidP="004A2090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597/10-07-2018</w:t>
            </w:r>
          </w:p>
          <w:p w:rsidR="004A2090" w:rsidRDefault="004A2090" w:rsidP="004A2090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1.240,00 ΕΥΡΩ</w:t>
            </w:r>
          </w:p>
        </w:tc>
      </w:tr>
      <w:tr w:rsidR="004A2090" w:rsidRPr="00054346" w:rsidTr="00F0480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4A2090" w:rsidRDefault="004A2090" w:rsidP="004A2090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ΠΡΑΓΜΑΤΟΠΟΙΗΣΗ ΘΕΑΤΡΙΚΗΣ ΠΑΡΑΣΤΑΣΗΣ «ΚΟΚΚΙΝΗ ΜΝΗΜΗ»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2090" w:rsidRPr="003F58A0" w:rsidRDefault="004A2090" w:rsidP="004A2090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2090" w:rsidRDefault="004A2090" w:rsidP="004A2090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36/2018</w:t>
            </w:r>
          </w:p>
          <w:p w:rsidR="004A2090" w:rsidRDefault="004A2090" w:rsidP="004A2090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1.300,00 ΕΥΡΩ</w:t>
            </w:r>
          </w:p>
        </w:tc>
        <w:tc>
          <w:tcPr>
            <w:tcW w:w="2268" w:type="dxa"/>
          </w:tcPr>
          <w:p w:rsidR="004A2090" w:rsidRDefault="004A2090" w:rsidP="004A2090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584/4-07-2018</w:t>
            </w:r>
          </w:p>
          <w:p w:rsidR="004A2090" w:rsidRDefault="004A2090" w:rsidP="004A2090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1.300,00</w:t>
            </w:r>
          </w:p>
        </w:tc>
      </w:tr>
    </w:tbl>
    <w:p w:rsidR="00094335" w:rsidRDefault="00094335" w:rsidP="00094335">
      <w:pPr>
        <w:jc w:val="both"/>
        <w:rPr>
          <w:rFonts w:ascii="Calibri" w:hAnsi="Calibri" w:cs="Comic Sans MS"/>
          <w:lang w:eastAsia="zh-CN"/>
        </w:rPr>
      </w:pPr>
    </w:p>
    <w:p w:rsidR="00094335" w:rsidRPr="007B0580" w:rsidRDefault="00094335" w:rsidP="00094335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</w:pPr>
      <w:r>
        <w:rPr>
          <w:rFonts w:ascii="Calibri" w:eastAsia="Times New Roman" w:hAnsi="Calibri" w:cs="Comic Sans MS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117475</wp:posOffset>
                </wp:positionV>
                <wp:extent cx="2838450" cy="270510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35" w:rsidRPr="00F4135C" w:rsidRDefault="00094335" w:rsidP="0009433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094335" w:rsidRPr="00F86317" w:rsidRDefault="00094335" w:rsidP="000943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94335" w:rsidRPr="00F86317" w:rsidRDefault="00094335" w:rsidP="000943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094335" w:rsidRPr="00F86317" w:rsidRDefault="00094335" w:rsidP="000943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94335" w:rsidRPr="00F86317" w:rsidRDefault="00094335" w:rsidP="000943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094335" w:rsidRPr="00F86317" w:rsidRDefault="00094335" w:rsidP="000943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94335" w:rsidRPr="00F86317" w:rsidRDefault="00094335" w:rsidP="000943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094335" w:rsidRDefault="000943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Πλαίσιο κειμένου 3" o:spid="_x0000_s1027" type="#_x0000_t202" style="position:absolute;left:0;text-align:left;margin-left:226.5pt;margin-top:9.25pt;width:223.5pt;height:2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" fillcolor="white [3201]" stroked="f" strokeweight=".5pt">
                <v:textbox>
                  <w:txbxContent>
                    <w:p w:rsidR="00094335" w:rsidRPr="00F4135C" w:rsidRDefault="00094335" w:rsidP="0009433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094335" w:rsidRPr="00F86317" w:rsidRDefault="00094335" w:rsidP="000943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94335" w:rsidRPr="00F86317" w:rsidRDefault="00094335" w:rsidP="00094335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094335" w:rsidRPr="00F86317" w:rsidRDefault="00094335" w:rsidP="00094335">
                      <w:pPr>
                        <w:jc w:val="center"/>
                        <w:rPr>
                          <w:b/>
                        </w:rPr>
                      </w:pPr>
                    </w:p>
                    <w:p w:rsidR="00094335" w:rsidRPr="00F86317" w:rsidRDefault="00094335" w:rsidP="00094335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094335" w:rsidRPr="00F86317" w:rsidRDefault="00094335" w:rsidP="00094335">
                      <w:pPr>
                        <w:jc w:val="center"/>
                        <w:rPr>
                          <w:b/>
                        </w:rPr>
                      </w:pPr>
                    </w:p>
                    <w:p w:rsidR="00094335" w:rsidRPr="00F86317" w:rsidRDefault="00094335" w:rsidP="00094335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p w:rsidR="00094335" w:rsidRDefault="00094335"/>
                  </w:txbxContent>
                </v:textbox>
              </v:shape>
            </w:pict>
          </mc:Fallback>
        </mc:AlternateContent>
      </w:r>
      <w:r w:rsidRPr="007B0580"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  <w:t>Συνημμένα :</w:t>
      </w:r>
    </w:p>
    <w:p w:rsidR="00094335" w:rsidRPr="007B0580" w:rsidRDefault="00094335" w:rsidP="00094335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>-Απλό φωτοαντίγραφο πρωτοκόλλων</w:t>
      </w:r>
      <w:r>
        <w:rPr>
          <w:rFonts w:ascii="Calibri" w:eastAsia="Times New Roman" w:hAnsi="Calibri" w:cs="Comic Sans MS"/>
          <w:sz w:val="24"/>
          <w:szCs w:val="24"/>
          <w:lang w:val="en-US" w:eastAsia="zh-CN"/>
        </w:rPr>
        <w:t xml:space="preserve">  </w:t>
      </w:r>
    </w:p>
    <w:p w:rsidR="00094335" w:rsidRPr="006443F5" w:rsidRDefault="00094335" w:rsidP="00094335"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:rsidR="00094335" w:rsidRDefault="00094335" w:rsidP="00094335"/>
    <w:p w:rsidR="00094335" w:rsidRDefault="00094335" w:rsidP="00094335"/>
    <w:p w:rsidR="00EC7777" w:rsidRPr="00EC7777" w:rsidRDefault="00EC7777" w:rsidP="00094335"/>
    <w:sectPr w:rsidR="00EC7777" w:rsidRPr="00EC7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77"/>
    <w:rsid w:val="00094335"/>
    <w:rsid w:val="000C0B2D"/>
    <w:rsid w:val="004A2090"/>
    <w:rsid w:val="005644EE"/>
    <w:rsid w:val="005B69C1"/>
    <w:rsid w:val="008A38F4"/>
    <w:rsid w:val="009F7D8B"/>
    <w:rsid w:val="00A20C55"/>
    <w:rsid w:val="00A9212A"/>
    <w:rsid w:val="00D02FF3"/>
    <w:rsid w:val="00D47AD6"/>
    <w:rsid w:val="00EC7777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EC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4A209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B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B6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EC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4A209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B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B6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ΙΣΙΔΩΡΑ ΚΩΝΣΤΑΝΤΑΡΑ</cp:lastModifiedBy>
  <cp:revision>4</cp:revision>
  <dcterms:created xsi:type="dcterms:W3CDTF">2018-07-18T07:52:00Z</dcterms:created>
  <dcterms:modified xsi:type="dcterms:W3CDTF">2018-07-19T07:55:00Z</dcterms:modified>
</cp:coreProperties>
</file>