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1"/>
        <w:tblW w:w="9002" w:type="dxa"/>
        <w:tblLayout w:type="fixed"/>
        <w:tblLook w:val="00A0" w:firstRow="1" w:lastRow="0" w:firstColumn="1" w:lastColumn="0" w:noHBand="0" w:noVBand="0"/>
      </w:tblPr>
      <w:tblGrid>
        <w:gridCol w:w="1263"/>
        <w:gridCol w:w="3421"/>
        <w:gridCol w:w="4318"/>
      </w:tblGrid>
      <w:tr w:rsidR="00EC0100" w:rsidRPr="004A589F" w:rsidTr="00891B01">
        <w:trPr>
          <w:trHeight w:val="484"/>
        </w:trPr>
        <w:tc>
          <w:tcPr>
            <w:tcW w:w="4684" w:type="dxa"/>
            <w:gridSpan w:val="2"/>
            <w:shd w:val="clear" w:color="auto" w:fill="auto"/>
          </w:tcPr>
          <w:p w:rsidR="00EC0100" w:rsidRPr="004A589F" w:rsidRDefault="00EC0100" w:rsidP="00AD0218">
            <w:pPr>
              <w:keepNext/>
              <w:tabs>
                <w:tab w:val="left" w:pos="3780"/>
              </w:tabs>
              <w:spacing w:after="0" w:line="240" w:lineRule="auto"/>
              <w:outlineLvl w:val="0"/>
              <w:rPr>
                <w:rFonts w:ascii="Times New Roman" w:eastAsia="Calibri" w:hAnsi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AB399BF" wp14:editId="171DFF9E">
                  <wp:extent cx="1019175" cy="9620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shd w:val="clear" w:color="auto" w:fill="auto"/>
          </w:tcPr>
          <w:p w:rsidR="003F54E8" w:rsidRPr="004A589F" w:rsidRDefault="003F54E8" w:rsidP="00891B01">
            <w:pPr>
              <w:tabs>
                <w:tab w:val="left" w:pos="1151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r w:rsidRPr="003F54E8"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  <w:t>Καλλιθέα</w:t>
            </w: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</w:t>
            </w:r>
            <w:r w:rsidRPr="00F0385C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</w:t>
            </w:r>
            <w:r w:rsidR="00891B01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12</w:t>
            </w: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/</w:t>
            </w:r>
            <w:r w:rsidR="00891B01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12</w:t>
            </w: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/2018</w:t>
            </w:r>
          </w:p>
          <w:p w:rsidR="003F54E8" w:rsidRPr="00115018" w:rsidRDefault="003F54E8" w:rsidP="00891B01">
            <w:pPr>
              <w:tabs>
                <w:tab w:val="left" w:pos="1151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en-US" w:eastAsia="el-GR"/>
              </w:rPr>
            </w:pPr>
            <w:proofErr w:type="spellStart"/>
            <w:r w:rsidRPr="003F54E8"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  <w:t>Αρ.πρωτ</w:t>
            </w:r>
            <w:proofErr w:type="spellEnd"/>
            <w:r w:rsidRPr="00F0385C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:</w:t>
            </w:r>
            <w:r w:rsidR="00B5590E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</w:t>
            </w:r>
            <w:r w:rsidR="00115018">
              <w:rPr>
                <w:rFonts w:ascii="Times New Roman" w:eastAsia="Calibri" w:hAnsi="Times New Roman"/>
                <w:sz w:val="24"/>
                <w:szCs w:val="24"/>
                <w:lang w:val="en-US" w:eastAsia="el-GR"/>
              </w:rPr>
              <w:t>69923</w:t>
            </w:r>
            <w:bookmarkStart w:id="0" w:name="_GoBack"/>
            <w:bookmarkEnd w:id="0"/>
          </w:p>
          <w:p w:rsidR="00EC0100" w:rsidRPr="004A589F" w:rsidRDefault="00EC0100" w:rsidP="00891B01">
            <w:pPr>
              <w:keepNext/>
              <w:tabs>
                <w:tab w:val="left" w:pos="3780"/>
              </w:tabs>
              <w:spacing w:after="0" w:line="360" w:lineRule="auto"/>
              <w:ind w:left="5760" w:firstLine="720"/>
              <w:outlineLvl w:val="0"/>
              <w:rPr>
                <w:rFonts w:ascii="Times New Roman" w:eastAsia="Calibri" w:hAnsi="Times New Roman"/>
                <w:bCs/>
                <w:sz w:val="24"/>
                <w:szCs w:val="24"/>
                <w:lang w:eastAsia="el-GR"/>
              </w:rPr>
            </w:pPr>
          </w:p>
        </w:tc>
      </w:tr>
      <w:tr w:rsidR="00EC0100" w:rsidRPr="00366896" w:rsidTr="00891B01">
        <w:trPr>
          <w:trHeight w:val="423"/>
        </w:trPr>
        <w:tc>
          <w:tcPr>
            <w:tcW w:w="4684" w:type="dxa"/>
            <w:gridSpan w:val="2"/>
            <w:shd w:val="clear" w:color="auto" w:fill="auto"/>
          </w:tcPr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  <w:t>ΕΛΛΗΝΙΚΗ ΔΗΜΟΚΡΑΤΙΑ</w:t>
            </w:r>
          </w:p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  <w:t>ΝΟΜΟΣ ΑΤΤΙΚΗΣ</w:t>
            </w:r>
          </w:p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  <w:t>ΔΗΜΟΣ ΚΑΛΛΙΘΕΑΣ</w:t>
            </w:r>
          </w:p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l-GR"/>
              </w:rPr>
            </w:pPr>
            <w:r w:rsidRPr="004A589F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l-GR"/>
              </w:rPr>
              <w:t>ΓΡΑΦΕΙΟ ΑΝΤΙΔΗΜΑΡΧΟΥ ΠΟΛΙΤΙΣΜΟΥ, ΠΑΙΔΕΙΑΣ ΚΑΙ ΤΟΠΙΚΗΣ ΑΝΑΠΤΥΞΗΣ</w:t>
            </w:r>
          </w:p>
        </w:tc>
        <w:tc>
          <w:tcPr>
            <w:tcW w:w="4318" w:type="dxa"/>
            <w:shd w:val="clear" w:color="auto" w:fill="auto"/>
          </w:tcPr>
          <w:p w:rsidR="00EC0100" w:rsidRDefault="003F54E8" w:rsidP="003F54E8">
            <w:pPr>
              <w:tabs>
                <w:tab w:val="left" w:pos="1151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l-GR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l-GR"/>
              </w:rPr>
              <w:t>ΠΡΟΣ</w:t>
            </w:r>
          </w:p>
          <w:p w:rsidR="00B5590E" w:rsidRDefault="00B5590E" w:rsidP="00F0385C">
            <w:pPr>
              <w:tabs>
                <w:tab w:val="left" w:pos="1151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</w:p>
          <w:p w:rsidR="00891B01" w:rsidRPr="003F54E8" w:rsidRDefault="00891B01" w:rsidP="00F0385C">
            <w:pPr>
              <w:tabs>
                <w:tab w:val="left" w:pos="1151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  <w:t>τον Πρόεδρο του Δημοτικού Συμβουλίου</w:t>
            </w:r>
          </w:p>
        </w:tc>
      </w:tr>
      <w:tr w:rsidR="00EC0100" w:rsidRPr="004A589F" w:rsidTr="00891B01">
        <w:trPr>
          <w:trHeight w:val="930"/>
        </w:trPr>
        <w:tc>
          <w:tcPr>
            <w:tcW w:w="1263" w:type="dxa"/>
            <w:shd w:val="clear" w:color="auto" w:fill="auto"/>
          </w:tcPr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Διεύθυνση</w:t>
            </w:r>
          </w:p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proofErr w:type="spellStart"/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.</w:t>
            </w:r>
          </w:p>
          <w:p w:rsidR="00EC0100" w:rsidRPr="004A589F" w:rsidRDefault="00EC0100" w:rsidP="003F54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sz w:val="24"/>
                <w:szCs w:val="24"/>
                <w:lang w:val="en-US" w:eastAsia="el-GR"/>
              </w:rPr>
              <w:t>Email</w:t>
            </w:r>
          </w:p>
        </w:tc>
        <w:tc>
          <w:tcPr>
            <w:tcW w:w="3421" w:type="dxa"/>
            <w:shd w:val="clear" w:color="auto" w:fill="auto"/>
          </w:tcPr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Μαντζαγριωτάκη</w:t>
            </w:r>
            <w:proofErr w:type="spellEnd"/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76,    17676</w:t>
            </w:r>
          </w:p>
          <w:p w:rsidR="00EC0100" w:rsidRPr="00EC0100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: 213207031</w:t>
            </w:r>
            <w:r w:rsidRPr="00EC0100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8</w:t>
            </w:r>
          </w:p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:</w:t>
            </w:r>
            <w:r w:rsidRPr="00366896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</w:t>
            </w:r>
            <w:r w:rsidR="003F54E8">
              <w:rPr>
                <w:rFonts w:ascii="Times New Roman" w:eastAsia="Calibri" w:hAnsi="Times New Roman"/>
                <w:sz w:val="24"/>
                <w:szCs w:val="24"/>
                <w:lang w:val="en-US" w:eastAsia="el-GR"/>
              </w:rPr>
              <w:t>mkostakis.gr</w:t>
            </w: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@</w:t>
            </w:r>
            <w:proofErr w:type="spellStart"/>
            <w:r w:rsidRPr="004A589F">
              <w:rPr>
                <w:rFonts w:ascii="Times New Roman" w:eastAsia="Calibri" w:hAnsi="Times New Roman"/>
                <w:sz w:val="24"/>
                <w:szCs w:val="24"/>
                <w:lang w:val="en-US" w:eastAsia="el-GR"/>
              </w:rPr>
              <w:t>gmail</w:t>
            </w:r>
            <w:proofErr w:type="spellEnd"/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>.</w:t>
            </w:r>
            <w:r w:rsidRPr="004A589F">
              <w:rPr>
                <w:rFonts w:ascii="Times New Roman" w:eastAsia="Calibri" w:hAnsi="Times New Roman"/>
                <w:sz w:val="24"/>
                <w:szCs w:val="24"/>
                <w:lang w:val="en-US" w:eastAsia="el-GR"/>
              </w:rPr>
              <w:t>com</w:t>
            </w:r>
          </w:p>
          <w:p w:rsidR="00EC0100" w:rsidRPr="004A589F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4318" w:type="dxa"/>
            <w:shd w:val="clear" w:color="auto" w:fill="auto"/>
          </w:tcPr>
          <w:p w:rsidR="003F54E8" w:rsidRPr="003F54E8" w:rsidRDefault="003F54E8" w:rsidP="003F54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l-GR"/>
              </w:rPr>
            </w:pPr>
            <w:r w:rsidRPr="003F54E8">
              <w:rPr>
                <w:rFonts w:ascii="Times New Roman" w:eastAsia="Calibri" w:hAnsi="Times New Roman"/>
                <w:b/>
                <w:sz w:val="24"/>
                <w:szCs w:val="24"/>
                <w:lang w:val="en-US" w:eastAsia="el-GR"/>
              </w:rPr>
              <w:t xml:space="preserve">      </w:t>
            </w:r>
          </w:p>
          <w:p w:rsidR="00EC0100" w:rsidRPr="00EC0100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l-GR"/>
              </w:rPr>
            </w:pP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                     </w:t>
            </w:r>
          </w:p>
          <w:p w:rsidR="00EC0100" w:rsidRPr="00366896" w:rsidRDefault="00EC0100" w:rsidP="00AD021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</w:t>
            </w:r>
            <w:r w:rsidRPr="004A589F">
              <w:rPr>
                <w:rFonts w:ascii="Times New Roman" w:eastAsia="Calibri" w:hAnsi="Times New Roman"/>
                <w:sz w:val="24"/>
                <w:szCs w:val="24"/>
                <w:lang w:eastAsia="el-GR"/>
              </w:rPr>
              <w:t xml:space="preserve">               </w:t>
            </w:r>
          </w:p>
          <w:p w:rsidR="00EC0100" w:rsidRPr="004A589F" w:rsidRDefault="00EC0100" w:rsidP="00AD0218">
            <w:pPr>
              <w:spacing w:after="0" w:line="240" w:lineRule="auto"/>
              <w:ind w:left="222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E572A3" w:rsidRDefault="00E572A3" w:rsidP="00B5590E">
      <w:pPr>
        <w:spacing w:line="240" w:lineRule="auto"/>
        <w:rPr>
          <w:b/>
        </w:rPr>
      </w:pPr>
    </w:p>
    <w:p w:rsidR="00B5590E" w:rsidRDefault="00B5590E" w:rsidP="00B5590E">
      <w:pPr>
        <w:spacing w:line="240" w:lineRule="auto"/>
      </w:pPr>
      <w:r w:rsidRPr="00B5590E">
        <w:rPr>
          <w:b/>
        </w:rPr>
        <w:t>ΘΕΜΑ:</w:t>
      </w:r>
      <w:r>
        <w:t xml:space="preserve"> </w:t>
      </w:r>
      <w:r w:rsidR="00E572A3">
        <w:t xml:space="preserve">Τροποποίηση της με </w:t>
      </w:r>
      <w:r w:rsidR="00E572A3" w:rsidRPr="00891B01">
        <w:t>αριθ. 610/2018 (ΑΔΑ: Ψ42ΔΩΕΚ-ΡΙ5)</w:t>
      </w:r>
      <w:r w:rsidR="00E572A3">
        <w:t xml:space="preserve"> </w:t>
      </w:r>
      <w:r w:rsidR="00E572A3" w:rsidRPr="00891B01">
        <w:t>απόφαση</w:t>
      </w:r>
      <w:r w:rsidR="00E572A3">
        <w:t>ς</w:t>
      </w:r>
      <w:r w:rsidR="00E572A3" w:rsidRPr="00891B01">
        <w:t xml:space="preserve"> του Δημοτικού Συμβουλίου</w:t>
      </w:r>
      <w:r w:rsidR="00E572A3">
        <w:t>.</w:t>
      </w:r>
    </w:p>
    <w:p w:rsidR="00E572A3" w:rsidRDefault="00E572A3" w:rsidP="00891B01">
      <w:pPr>
        <w:spacing w:line="240" w:lineRule="auto"/>
        <w:jc w:val="both"/>
      </w:pPr>
    </w:p>
    <w:p w:rsidR="00891B01" w:rsidRPr="00891B01" w:rsidRDefault="00891B01" w:rsidP="00891B01">
      <w:pPr>
        <w:spacing w:line="240" w:lineRule="auto"/>
        <w:jc w:val="both"/>
      </w:pPr>
      <w:r w:rsidRPr="00891B01">
        <w:t>Παρακαλούμε όπως, στα θέματα ημερήσιας διάταξης κατά την προσεχή συνεδρίαση του Δημοτικού Συμβουλίου, συμπεριλάβετε και την τροποποίηση της με αριθ. 610/2018     (ΑΔΑ: Ψ42ΔΩΕΚ-ΡΙ5) προηγούμενης απόφασης Δ.Σ., στα εξής:</w:t>
      </w:r>
    </w:p>
    <w:p w:rsidR="00891B01" w:rsidRPr="00891B01" w:rsidRDefault="00891B01" w:rsidP="00891B01">
      <w:pPr>
        <w:spacing w:line="240" w:lineRule="auto"/>
        <w:jc w:val="both"/>
      </w:pPr>
      <w:r w:rsidRPr="00891B01">
        <w:t xml:space="preserve">Να διορθωθεί ο εκ παραδρομής αναφερθείς Κ.Α. 15.6462.0001 του προϋπολογισμού οικ. έτους 2018 στον </w:t>
      </w:r>
      <w:r w:rsidRPr="00891B01">
        <w:rPr>
          <w:b/>
        </w:rPr>
        <w:t>ορθό</w:t>
      </w:r>
      <w:r w:rsidRPr="00891B01">
        <w:t xml:space="preserve"> </w:t>
      </w:r>
      <w:r w:rsidRPr="00891B01">
        <w:rPr>
          <w:b/>
        </w:rPr>
        <w:t>Κ.Α. 15.6473.0001</w:t>
      </w:r>
      <w:r w:rsidRPr="00891B01">
        <w:t xml:space="preserve">. </w:t>
      </w:r>
    </w:p>
    <w:p w:rsidR="00891B01" w:rsidRPr="00891B01" w:rsidRDefault="00891B01" w:rsidP="00891B01">
      <w:pPr>
        <w:spacing w:line="240" w:lineRule="auto"/>
        <w:jc w:val="both"/>
      </w:pPr>
      <w:r w:rsidRPr="00891B01">
        <w:t xml:space="preserve">Να διορθωθεί το πεδίο που εκ παραδρομής αναφέρεται ως «Ο Δήμος Βύρωνα…» στο </w:t>
      </w:r>
      <w:r w:rsidRPr="00891B01">
        <w:rPr>
          <w:b/>
        </w:rPr>
        <w:t>ορθό</w:t>
      </w:r>
      <w:r w:rsidRPr="00891B01">
        <w:t xml:space="preserve"> </w:t>
      </w:r>
      <w:r w:rsidRPr="00891B01">
        <w:rPr>
          <w:b/>
        </w:rPr>
        <w:t>«Ο Δήμος Καλλιθέας…»</w:t>
      </w:r>
      <w:r w:rsidRPr="00891B01">
        <w:t>.</w:t>
      </w:r>
    </w:p>
    <w:p w:rsidR="00891B01" w:rsidRPr="00891B01" w:rsidRDefault="00891B01" w:rsidP="00891B01">
      <w:pPr>
        <w:spacing w:line="240" w:lineRule="auto"/>
        <w:jc w:val="both"/>
      </w:pPr>
      <w:r w:rsidRPr="00891B01">
        <w:t>Κατά τα λοιπά ισχύει η με αριθ. 610/2018 (ΑΔΑ: Ψ42ΔΩΕΚ-ΡΙ5) απόφαση του Δημοτικού Συμβουλίου.</w:t>
      </w:r>
    </w:p>
    <w:p w:rsidR="00EC0100" w:rsidRPr="00891B01" w:rsidRDefault="00891B01" w:rsidP="00891B01">
      <w:pPr>
        <w:tabs>
          <w:tab w:val="left" w:pos="1008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E315E4">
        <w:rPr>
          <w:rFonts w:ascii="Tahoma" w:hAnsi="Tahoma" w:cs="Tahoma"/>
          <w:b/>
          <w:bCs/>
        </w:rPr>
        <w:t xml:space="preserve">                                                 </w:t>
      </w:r>
      <w:r>
        <w:rPr>
          <w:rFonts w:ascii="Tahoma" w:hAnsi="Tahoma" w:cs="Tahoma"/>
          <w:b/>
          <w:bCs/>
        </w:rPr>
        <w:t xml:space="preserve">                         </w:t>
      </w:r>
      <w:r w:rsidR="00EC0100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EC0100" w:rsidRPr="00EC0100" w:rsidRDefault="00EC0100" w:rsidP="00F0385C">
      <w:pPr>
        <w:spacing w:line="240" w:lineRule="auto"/>
        <w:ind w:left="2880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EC0100">
        <w:rPr>
          <w:rFonts w:asciiTheme="minorHAnsi" w:hAnsiTheme="minorHAnsi" w:cstheme="minorHAnsi"/>
          <w:sz w:val="24"/>
          <w:szCs w:val="24"/>
        </w:rPr>
        <w:t>Με εκτίμηση,</w:t>
      </w:r>
    </w:p>
    <w:p w:rsidR="00EC0100" w:rsidRPr="00EC0100" w:rsidRDefault="00EC0100" w:rsidP="00F0385C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  <w:r w:rsidRPr="00EC0100">
        <w:rPr>
          <w:rFonts w:asciiTheme="minorHAnsi" w:hAnsiTheme="minorHAnsi" w:cstheme="minorHAnsi"/>
          <w:b/>
          <w:sz w:val="24"/>
          <w:szCs w:val="24"/>
          <w:lang w:eastAsia="el-GR"/>
        </w:rPr>
        <w:t>Ο ΑΝΤΙΔΗΜΑΡΧΟΣ</w:t>
      </w:r>
    </w:p>
    <w:p w:rsidR="00EC0100" w:rsidRDefault="00EC0100" w:rsidP="00F0385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</w:p>
    <w:p w:rsidR="00F0385C" w:rsidRDefault="00F0385C" w:rsidP="00F0385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</w:p>
    <w:p w:rsidR="00F0385C" w:rsidRPr="00EC0100" w:rsidRDefault="00F0385C" w:rsidP="00F0385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</w:p>
    <w:p w:rsidR="00EC0100" w:rsidRDefault="00F0385C" w:rsidP="00F0385C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  <w:r>
        <w:rPr>
          <w:rFonts w:asciiTheme="minorHAnsi" w:hAnsiTheme="minorHAnsi" w:cstheme="minorHAnsi"/>
          <w:b/>
          <w:sz w:val="24"/>
          <w:szCs w:val="24"/>
          <w:lang w:eastAsia="el-GR"/>
        </w:rPr>
        <w:t xml:space="preserve"> </w:t>
      </w:r>
      <w:r w:rsidR="00EC0100" w:rsidRPr="00EC0100">
        <w:rPr>
          <w:rFonts w:asciiTheme="minorHAnsi" w:hAnsiTheme="minorHAnsi" w:cstheme="minorHAnsi"/>
          <w:b/>
          <w:sz w:val="24"/>
          <w:szCs w:val="24"/>
          <w:lang w:eastAsia="el-GR"/>
        </w:rPr>
        <w:t>ΕΜΜΑΝΟΥΗΛ ΚΩΣΤΆΚΗΣ</w:t>
      </w:r>
    </w:p>
    <w:p w:rsidR="00E572A3" w:rsidRDefault="00E572A3" w:rsidP="00F0385C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</w:p>
    <w:p w:rsidR="00E572A3" w:rsidRPr="000F158D" w:rsidRDefault="00E572A3" w:rsidP="00E572A3">
      <w:pPr>
        <w:pStyle w:val="8"/>
        <w:numPr>
          <w:ilvl w:val="7"/>
          <w:numId w:val="3"/>
        </w:numPr>
        <w:ind w:left="0" w:firstLine="0"/>
        <w:rPr>
          <w:rFonts w:cs="Times New Roman"/>
          <w:sz w:val="22"/>
          <w:szCs w:val="22"/>
        </w:rPr>
      </w:pPr>
      <w:r w:rsidRPr="000F158D">
        <w:rPr>
          <w:rFonts w:eastAsia="Times New Roman" w:cs="Times New Roman"/>
          <w:sz w:val="22"/>
          <w:szCs w:val="22"/>
        </w:rPr>
        <w:t xml:space="preserve">    </w:t>
      </w:r>
      <w:r w:rsidRPr="000F158D">
        <w:rPr>
          <w:rFonts w:cs="Times New Roman"/>
          <w:sz w:val="22"/>
          <w:szCs w:val="22"/>
          <w:u w:val="single"/>
        </w:rPr>
        <w:t>Εσωτερική Διανομή</w:t>
      </w:r>
      <w:r w:rsidRPr="000F158D">
        <w:rPr>
          <w:rFonts w:cs="Times New Roman"/>
          <w:sz w:val="22"/>
          <w:szCs w:val="22"/>
        </w:rPr>
        <w:t xml:space="preserve">                                                                                        </w:t>
      </w:r>
    </w:p>
    <w:p w:rsidR="00E572A3" w:rsidRPr="000F158D" w:rsidRDefault="00E572A3" w:rsidP="00E572A3">
      <w:pPr>
        <w:spacing w:after="0" w:line="240" w:lineRule="auto"/>
        <w:rPr>
          <w:rFonts w:ascii="Times New Roman" w:hAnsi="Times New Roman"/>
        </w:rPr>
      </w:pPr>
      <w:r w:rsidRPr="000F158D">
        <w:rPr>
          <w:rFonts w:ascii="Times New Roman" w:hAnsi="Times New Roman"/>
        </w:rPr>
        <w:t xml:space="preserve">-   </w:t>
      </w:r>
      <w:proofErr w:type="spellStart"/>
      <w:r w:rsidRPr="000F158D">
        <w:rPr>
          <w:rFonts w:ascii="Times New Roman" w:hAnsi="Times New Roman"/>
        </w:rPr>
        <w:t>Γρ</w:t>
      </w:r>
      <w:proofErr w:type="spellEnd"/>
      <w:r w:rsidRPr="000F158D">
        <w:rPr>
          <w:rFonts w:ascii="Times New Roman" w:hAnsi="Times New Roman"/>
        </w:rPr>
        <w:t xml:space="preserve">. Δημάρχου                                                                                                        </w:t>
      </w:r>
      <w:r w:rsidRPr="000F158D">
        <w:rPr>
          <w:rFonts w:ascii="Times New Roman" w:hAnsi="Times New Roman"/>
          <w:b/>
          <w:bCs/>
        </w:rPr>
        <w:t xml:space="preserve">  </w:t>
      </w:r>
      <w:r w:rsidRPr="000F158D">
        <w:rPr>
          <w:rFonts w:ascii="Times New Roman" w:hAnsi="Times New Roman"/>
        </w:rPr>
        <w:t xml:space="preserve">                             </w:t>
      </w:r>
    </w:p>
    <w:p w:rsidR="00BE2340" w:rsidRPr="00E572A3" w:rsidRDefault="00BE2340" w:rsidP="00BE2340">
      <w:pPr>
        <w:spacing w:after="0" w:line="240" w:lineRule="auto"/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</w:t>
      </w:r>
      <w:proofErr w:type="spellStart"/>
      <w:r>
        <w:rPr>
          <w:rFonts w:ascii="Times New Roman" w:hAnsi="Times New Roman"/>
        </w:rPr>
        <w:t>Γρ</w:t>
      </w:r>
      <w:proofErr w:type="spellEnd"/>
      <w:r>
        <w:rPr>
          <w:rFonts w:ascii="Times New Roman" w:hAnsi="Times New Roman"/>
        </w:rPr>
        <w:t xml:space="preserve">. Αντιδημάρχου </w:t>
      </w:r>
      <w:r w:rsidRPr="000F158D">
        <w:rPr>
          <w:rFonts w:ascii="Times New Roman" w:hAnsi="Times New Roman"/>
        </w:rPr>
        <w:t xml:space="preserve">κ. </w:t>
      </w:r>
      <w:r>
        <w:rPr>
          <w:rFonts w:ascii="Times New Roman" w:hAnsi="Times New Roman"/>
        </w:rPr>
        <w:t xml:space="preserve">Ε. </w:t>
      </w:r>
      <w:r w:rsidRPr="000F158D">
        <w:rPr>
          <w:rFonts w:ascii="Times New Roman" w:hAnsi="Times New Roman"/>
        </w:rPr>
        <w:t>Κωστάκη</w:t>
      </w:r>
    </w:p>
    <w:p w:rsidR="00E572A3" w:rsidRPr="000F158D" w:rsidRDefault="00E572A3" w:rsidP="00E572A3">
      <w:pPr>
        <w:spacing w:after="0" w:line="240" w:lineRule="auto"/>
        <w:ind w:right="-720"/>
        <w:jc w:val="both"/>
        <w:rPr>
          <w:rFonts w:ascii="Times New Roman" w:hAnsi="Times New Roman"/>
        </w:rPr>
      </w:pPr>
      <w:r w:rsidRPr="000F158D">
        <w:rPr>
          <w:rFonts w:ascii="Times New Roman" w:hAnsi="Times New Roman"/>
        </w:rPr>
        <w:t xml:space="preserve">-   </w:t>
      </w:r>
      <w:proofErr w:type="spellStart"/>
      <w:r w:rsidRPr="000F158D">
        <w:rPr>
          <w:rFonts w:ascii="Times New Roman" w:hAnsi="Times New Roman"/>
        </w:rPr>
        <w:t>Γρ</w:t>
      </w:r>
      <w:proofErr w:type="spellEnd"/>
      <w:r w:rsidRPr="000F158D">
        <w:rPr>
          <w:rFonts w:ascii="Times New Roman" w:hAnsi="Times New Roman"/>
        </w:rPr>
        <w:t>. Γεν. Γραμματέα</w:t>
      </w:r>
    </w:p>
    <w:p w:rsidR="00BE2340" w:rsidRDefault="00E572A3" w:rsidP="00E572A3">
      <w:pPr>
        <w:spacing w:after="0" w:line="240" w:lineRule="auto"/>
        <w:ind w:right="-720"/>
        <w:jc w:val="both"/>
        <w:rPr>
          <w:rFonts w:ascii="Times New Roman" w:hAnsi="Times New Roman"/>
        </w:rPr>
      </w:pPr>
      <w:r w:rsidRPr="000F158D">
        <w:rPr>
          <w:rFonts w:ascii="Times New Roman" w:hAnsi="Times New Roman"/>
        </w:rPr>
        <w:t xml:space="preserve">-   Τμ. </w:t>
      </w:r>
      <w:proofErr w:type="spellStart"/>
      <w:r w:rsidRPr="000F158D">
        <w:rPr>
          <w:rFonts w:ascii="Times New Roman" w:hAnsi="Times New Roman"/>
        </w:rPr>
        <w:t>Προϋπ</w:t>
      </w:r>
      <w:proofErr w:type="spellEnd"/>
      <w:r w:rsidRPr="000F158D">
        <w:rPr>
          <w:rFonts w:ascii="Times New Roman" w:hAnsi="Times New Roman"/>
        </w:rPr>
        <w:t>/</w:t>
      </w:r>
      <w:proofErr w:type="spellStart"/>
      <w:r w:rsidRPr="000F158D">
        <w:rPr>
          <w:rFonts w:ascii="Times New Roman" w:hAnsi="Times New Roman"/>
        </w:rPr>
        <w:t>σμού</w:t>
      </w:r>
      <w:proofErr w:type="spellEnd"/>
      <w:r w:rsidRPr="000F158D">
        <w:rPr>
          <w:rFonts w:ascii="Times New Roman" w:hAnsi="Times New Roman"/>
        </w:rPr>
        <w:t xml:space="preserve"> &amp; Εκκαθάρισης Δαπανών  </w:t>
      </w:r>
    </w:p>
    <w:p w:rsidR="00E572A3" w:rsidRPr="000F158D" w:rsidRDefault="00BE2340" w:rsidP="00E572A3">
      <w:pPr>
        <w:spacing w:after="0" w:line="240" w:lineRule="auto"/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Τμ. Προμηθειών </w:t>
      </w:r>
      <w:r w:rsidRPr="00BE2340">
        <w:rPr>
          <w:rFonts w:ascii="Times New Roman" w:hAnsi="Times New Roman"/>
        </w:rPr>
        <w:t>&amp; Αποθηκών</w:t>
      </w:r>
      <w:r>
        <w:rPr>
          <w:rFonts w:cs="Calibri"/>
        </w:rPr>
        <w:t xml:space="preserve">   </w:t>
      </w:r>
      <w:r w:rsidR="00E572A3" w:rsidRPr="000F158D">
        <w:rPr>
          <w:rFonts w:ascii="Times New Roman" w:hAnsi="Times New Roman"/>
        </w:rPr>
        <w:t xml:space="preserve">       </w:t>
      </w:r>
    </w:p>
    <w:sectPr w:rsidR="00E572A3" w:rsidRPr="000F15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HellasArial">
    <w:altName w:val="Arial"/>
    <w:charset w:val="A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57D23"/>
    <w:multiLevelType w:val="hybridMultilevel"/>
    <w:tmpl w:val="0456BE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6"/>
    <w:rsid w:val="00115018"/>
    <w:rsid w:val="001E3B0E"/>
    <w:rsid w:val="00246525"/>
    <w:rsid w:val="00255358"/>
    <w:rsid w:val="002669C6"/>
    <w:rsid w:val="003F54E8"/>
    <w:rsid w:val="004276B5"/>
    <w:rsid w:val="006F5AED"/>
    <w:rsid w:val="00891B01"/>
    <w:rsid w:val="00913C4D"/>
    <w:rsid w:val="00B50B4E"/>
    <w:rsid w:val="00B5590E"/>
    <w:rsid w:val="00BE2340"/>
    <w:rsid w:val="00E572A3"/>
    <w:rsid w:val="00EA209C"/>
    <w:rsid w:val="00EC0100"/>
    <w:rsid w:val="00F0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0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Char"/>
    <w:qFormat/>
    <w:rsid w:val="00E572A3"/>
    <w:pPr>
      <w:keepNext/>
      <w:widowControl w:val="0"/>
      <w:numPr>
        <w:numId w:val="2"/>
      </w:numPr>
      <w:suppressAutoHyphens/>
      <w:overflowPunct w:val="0"/>
      <w:autoSpaceDE w:val="0"/>
      <w:spacing w:after="0" w:line="240" w:lineRule="auto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2">
    <w:name w:val="heading 2"/>
    <w:basedOn w:val="a"/>
    <w:next w:val="a"/>
    <w:link w:val="2Char"/>
    <w:unhideWhenUsed/>
    <w:qFormat/>
    <w:rsid w:val="00E572A3"/>
    <w:pPr>
      <w:keepNext/>
      <w:widowControl w:val="0"/>
      <w:numPr>
        <w:ilvl w:val="1"/>
        <w:numId w:val="2"/>
      </w:numPr>
      <w:suppressAutoHyphens/>
      <w:overflowPunct w:val="0"/>
      <w:autoSpaceDE w:val="0"/>
      <w:spacing w:after="0" w:line="240" w:lineRule="auto"/>
      <w:ind w:left="454" w:right="380" w:firstLine="0"/>
      <w:outlineLvl w:val="1"/>
    </w:pPr>
    <w:rPr>
      <w:rFonts w:ascii="HellasArial" w:eastAsia="Lucida Sans Unicode" w:hAnsi="HellasArial" w:cs="Arial"/>
      <w:b/>
      <w:kern w:val="2"/>
      <w:sz w:val="26"/>
      <w:szCs w:val="20"/>
      <w:lang w:eastAsia="zh-CN" w:bidi="hi-IN"/>
    </w:rPr>
  </w:style>
  <w:style w:type="paragraph" w:styleId="3">
    <w:name w:val="heading 3"/>
    <w:basedOn w:val="a"/>
    <w:next w:val="a"/>
    <w:link w:val="3Char"/>
    <w:unhideWhenUsed/>
    <w:qFormat/>
    <w:rsid w:val="00E572A3"/>
    <w:pPr>
      <w:keepNext/>
      <w:widowControl w:val="0"/>
      <w:numPr>
        <w:ilvl w:val="2"/>
        <w:numId w:val="2"/>
      </w:numPr>
      <w:suppressAutoHyphens/>
      <w:overflowPunct w:val="0"/>
      <w:autoSpaceDE w:val="0"/>
      <w:spacing w:after="0" w:line="240" w:lineRule="auto"/>
      <w:ind w:firstLine="0"/>
      <w:outlineLvl w:val="2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4">
    <w:name w:val="heading 4"/>
    <w:basedOn w:val="a"/>
    <w:next w:val="a"/>
    <w:link w:val="4Char"/>
    <w:unhideWhenUsed/>
    <w:qFormat/>
    <w:rsid w:val="00E572A3"/>
    <w:pPr>
      <w:keepNext/>
      <w:widowControl w:val="0"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paragraph" w:styleId="8">
    <w:name w:val="heading 8"/>
    <w:basedOn w:val="a"/>
    <w:next w:val="a"/>
    <w:link w:val="8Char"/>
    <w:unhideWhenUsed/>
    <w:qFormat/>
    <w:rsid w:val="00E572A3"/>
    <w:pPr>
      <w:keepNext/>
      <w:widowControl w:val="0"/>
      <w:numPr>
        <w:ilvl w:val="7"/>
        <w:numId w:val="2"/>
      </w:numPr>
      <w:suppressAutoHyphens/>
      <w:spacing w:after="0" w:line="240" w:lineRule="auto"/>
      <w:ind w:left="0" w:right="-720" w:firstLine="0"/>
      <w:jc w:val="both"/>
      <w:outlineLvl w:val="7"/>
    </w:pPr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0100"/>
    <w:rPr>
      <w:rFonts w:ascii="Tahoma" w:eastAsia="Times New Roman" w:hAnsi="Tahoma" w:cs="Tahoma"/>
      <w:sz w:val="16"/>
      <w:szCs w:val="16"/>
    </w:rPr>
  </w:style>
  <w:style w:type="character" w:customStyle="1" w:styleId="WW-Absatz-Standardschriftart">
    <w:name w:val="WW-Absatz-Standardschriftart"/>
    <w:rsid w:val="00891B01"/>
  </w:style>
  <w:style w:type="paragraph" w:styleId="a4">
    <w:name w:val="List Paragraph"/>
    <w:basedOn w:val="a"/>
    <w:uiPriority w:val="34"/>
    <w:qFormat/>
    <w:rsid w:val="00891B01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1Char">
    <w:name w:val="Επικεφαλίδα 1 Char"/>
    <w:basedOn w:val="a0"/>
    <w:link w:val="1"/>
    <w:rsid w:val="00E572A3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E572A3"/>
    <w:rPr>
      <w:rFonts w:ascii="HellasArial" w:eastAsia="Lucida Sans Unicode" w:hAnsi="HellasArial" w:cs="Arial"/>
      <w:b/>
      <w:kern w:val="2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E572A3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E572A3"/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E572A3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0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Char"/>
    <w:qFormat/>
    <w:rsid w:val="00E572A3"/>
    <w:pPr>
      <w:keepNext/>
      <w:widowControl w:val="0"/>
      <w:numPr>
        <w:numId w:val="2"/>
      </w:numPr>
      <w:suppressAutoHyphens/>
      <w:overflowPunct w:val="0"/>
      <w:autoSpaceDE w:val="0"/>
      <w:spacing w:after="0" w:line="240" w:lineRule="auto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2">
    <w:name w:val="heading 2"/>
    <w:basedOn w:val="a"/>
    <w:next w:val="a"/>
    <w:link w:val="2Char"/>
    <w:unhideWhenUsed/>
    <w:qFormat/>
    <w:rsid w:val="00E572A3"/>
    <w:pPr>
      <w:keepNext/>
      <w:widowControl w:val="0"/>
      <w:numPr>
        <w:ilvl w:val="1"/>
        <w:numId w:val="2"/>
      </w:numPr>
      <w:suppressAutoHyphens/>
      <w:overflowPunct w:val="0"/>
      <w:autoSpaceDE w:val="0"/>
      <w:spacing w:after="0" w:line="240" w:lineRule="auto"/>
      <w:ind w:left="454" w:right="380" w:firstLine="0"/>
      <w:outlineLvl w:val="1"/>
    </w:pPr>
    <w:rPr>
      <w:rFonts w:ascii="HellasArial" w:eastAsia="Lucida Sans Unicode" w:hAnsi="HellasArial" w:cs="Arial"/>
      <w:b/>
      <w:kern w:val="2"/>
      <w:sz w:val="26"/>
      <w:szCs w:val="20"/>
      <w:lang w:eastAsia="zh-CN" w:bidi="hi-IN"/>
    </w:rPr>
  </w:style>
  <w:style w:type="paragraph" w:styleId="3">
    <w:name w:val="heading 3"/>
    <w:basedOn w:val="a"/>
    <w:next w:val="a"/>
    <w:link w:val="3Char"/>
    <w:unhideWhenUsed/>
    <w:qFormat/>
    <w:rsid w:val="00E572A3"/>
    <w:pPr>
      <w:keepNext/>
      <w:widowControl w:val="0"/>
      <w:numPr>
        <w:ilvl w:val="2"/>
        <w:numId w:val="2"/>
      </w:numPr>
      <w:suppressAutoHyphens/>
      <w:overflowPunct w:val="0"/>
      <w:autoSpaceDE w:val="0"/>
      <w:spacing w:after="0" w:line="240" w:lineRule="auto"/>
      <w:ind w:firstLine="0"/>
      <w:outlineLvl w:val="2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4">
    <w:name w:val="heading 4"/>
    <w:basedOn w:val="a"/>
    <w:next w:val="a"/>
    <w:link w:val="4Char"/>
    <w:unhideWhenUsed/>
    <w:qFormat/>
    <w:rsid w:val="00E572A3"/>
    <w:pPr>
      <w:keepNext/>
      <w:widowControl w:val="0"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paragraph" w:styleId="8">
    <w:name w:val="heading 8"/>
    <w:basedOn w:val="a"/>
    <w:next w:val="a"/>
    <w:link w:val="8Char"/>
    <w:unhideWhenUsed/>
    <w:qFormat/>
    <w:rsid w:val="00E572A3"/>
    <w:pPr>
      <w:keepNext/>
      <w:widowControl w:val="0"/>
      <w:numPr>
        <w:ilvl w:val="7"/>
        <w:numId w:val="2"/>
      </w:numPr>
      <w:suppressAutoHyphens/>
      <w:spacing w:after="0" w:line="240" w:lineRule="auto"/>
      <w:ind w:left="0" w:right="-720" w:firstLine="0"/>
      <w:jc w:val="both"/>
      <w:outlineLvl w:val="7"/>
    </w:pPr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0100"/>
    <w:rPr>
      <w:rFonts w:ascii="Tahoma" w:eastAsia="Times New Roman" w:hAnsi="Tahoma" w:cs="Tahoma"/>
      <w:sz w:val="16"/>
      <w:szCs w:val="16"/>
    </w:rPr>
  </w:style>
  <w:style w:type="character" w:customStyle="1" w:styleId="WW-Absatz-Standardschriftart">
    <w:name w:val="WW-Absatz-Standardschriftart"/>
    <w:rsid w:val="00891B01"/>
  </w:style>
  <w:style w:type="paragraph" w:styleId="a4">
    <w:name w:val="List Paragraph"/>
    <w:basedOn w:val="a"/>
    <w:uiPriority w:val="34"/>
    <w:qFormat/>
    <w:rsid w:val="00891B01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1Char">
    <w:name w:val="Επικεφαλίδα 1 Char"/>
    <w:basedOn w:val="a0"/>
    <w:link w:val="1"/>
    <w:rsid w:val="00E572A3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E572A3"/>
    <w:rPr>
      <w:rFonts w:ascii="HellasArial" w:eastAsia="Lucida Sans Unicode" w:hAnsi="HellasArial" w:cs="Arial"/>
      <w:b/>
      <w:kern w:val="2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E572A3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E572A3"/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E572A3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Τζίνα Μανιάτη</dc:creator>
  <cp:keywords/>
  <dc:description/>
  <cp:lastModifiedBy>ΙΣΙΔΩΡΑ ΚΩΝΣΤΑΝΤΑΡΑ</cp:lastModifiedBy>
  <cp:revision>3</cp:revision>
  <cp:lastPrinted>2018-12-13T10:10:00Z</cp:lastPrinted>
  <dcterms:created xsi:type="dcterms:W3CDTF">2018-12-13T10:39:00Z</dcterms:created>
  <dcterms:modified xsi:type="dcterms:W3CDTF">2018-12-14T13:16:00Z</dcterms:modified>
</cp:coreProperties>
</file>